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5E" w:rsidRDefault="00C02BA7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E5E" w:rsidRPr="00272981" w:rsidRDefault="00C02BA7">
      <w:pPr>
        <w:spacing w:after="0"/>
        <w:rPr>
          <w:lang w:val="ru-RU"/>
        </w:rPr>
      </w:pPr>
      <w:r w:rsidRPr="00272981">
        <w:rPr>
          <w:b/>
          <w:color w:val="000000"/>
          <w:sz w:val="28"/>
          <w:lang w:val="ru-RU"/>
        </w:rPr>
        <w:t>Об утверждении Правил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>Приказ Министра образования и науки Республики Казахстан от 22 января 2016 года № 61. Зарегистрирован в Министерстве юстиции Республики Казахстан 18 февраля 2016 года № 13110.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Заголовок в редакции приказа Министра образования и науки РК от 29.05.2020 № 225 (вводится в действие по истечении десяти календарных дней после дня его первого официального опубликования).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1" w:name="z1"/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В соответствии с подпунктом 100) статьи 5 Закона Республики Казахстан "Об образовании" </w:t>
      </w:r>
      <w:r w:rsidRPr="00272981">
        <w:rPr>
          <w:b/>
          <w:color w:val="000000"/>
          <w:sz w:val="28"/>
          <w:lang w:val="ru-RU"/>
        </w:rPr>
        <w:t>ПРИКАЗЫВАЮ</w:t>
      </w:r>
      <w:r w:rsidRPr="00272981">
        <w:rPr>
          <w:color w:val="000000"/>
          <w:sz w:val="28"/>
          <w:lang w:val="ru-RU"/>
        </w:rPr>
        <w:t>:</w:t>
      </w:r>
    </w:p>
    <w:bookmarkEnd w:id="1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Преамбула - в редакции приказа Министра просвещения РК от </w:t>
      </w:r>
      <w:r w:rsidRPr="00272981">
        <w:rPr>
          <w:color w:val="FF0000"/>
          <w:sz w:val="28"/>
          <w:highlight w:val="green"/>
          <w:lang w:val="ru-RU"/>
        </w:rPr>
        <w:t xml:space="preserve">07.08.2023 </w:t>
      </w:r>
      <w:r w:rsidRPr="00272981">
        <w:rPr>
          <w:color w:val="000000"/>
          <w:sz w:val="28"/>
          <w:highlight w:val="green"/>
          <w:lang w:val="ru-RU"/>
        </w:rPr>
        <w:t>№ 248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2" w:name="z2"/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1. Утвердить прилагаемые Правила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образования".</w:t>
      </w:r>
    </w:p>
    <w:bookmarkEnd w:id="2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1 в редакции приказа Министра образования и науки РК от 29.05.2020 </w:t>
      </w:r>
      <w:r w:rsidRPr="00272981">
        <w:rPr>
          <w:color w:val="000000"/>
          <w:sz w:val="28"/>
          <w:lang w:val="ru-RU"/>
        </w:rPr>
        <w:t>№ 225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2. Департаменту дошкольного и среднего образования, информационных технологий (</w:t>
      </w:r>
      <w:proofErr w:type="spellStart"/>
      <w:r w:rsidRPr="00272981">
        <w:rPr>
          <w:color w:val="000000"/>
          <w:sz w:val="28"/>
          <w:lang w:val="ru-RU"/>
        </w:rPr>
        <w:t>Жонтаева</w:t>
      </w:r>
      <w:proofErr w:type="spellEnd"/>
      <w:r w:rsidRPr="00272981">
        <w:rPr>
          <w:color w:val="000000"/>
          <w:sz w:val="28"/>
          <w:lang w:val="ru-RU"/>
        </w:rPr>
        <w:t xml:space="preserve"> Ж.А.) в установленном законодательством порядке обеспечить:</w:t>
      </w:r>
    </w:p>
    <w:bookmarkEnd w:id="3"/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 </w:t>
      </w:r>
    </w:p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</w:t>
      </w:r>
      <w:proofErr w:type="spellStart"/>
      <w:r w:rsidRPr="00272981">
        <w:rPr>
          <w:color w:val="000000"/>
          <w:sz w:val="28"/>
          <w:lang w:val="ru-RU"/>
        </w:rPr>
        <w:t>Әділет</w:t>
      </w:r>
      <w:proofErr w:type="spellEnd"/>
      <w:r w:rsidRPr="00272981">
        <w:rPr>
          <w:color w:val="000000"/>
          <w:sz w:val="28"/>
          <w:lang w:val="ru-RU"/>
        </w:rPr>
        <w:t>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272981">
        <w:rPr>
          <w:color w:val="000000"/>
          <w:sz w:val="28"/>
          <w:lang w:val="ru-RU"/>
        </w:rPr>
        <w:t>интернет-ресурсе</w:t>
      </w:r>
      <w:proofErr w:type="spellEnd"/>
      <w:r w:rsidRPr="00272981">
        <w:rPr>
          <w:color w:val="000000"/>
          <w:sz w:val="28"/>
          <w:lang w:val="ru-RU"/>
        </w:rPr>
        <w:t xml:space="preserve"> Министерства образования и науки Республики Казахстан;</w:t>
      </w:r>
    </w:p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образования и науки Республики Казахстан </w:t>
      </w:r>
      <w:proofErr w:type="spellStart"/>
      <w:r w:rsidRPr="00272981">
        <w:rPr>
          <w:color w:val="000000"/>
          <w:sz w:val="28"/>
          <w:lang w:val="ru-RU"/>
        </w:rPr>
        <w:t>Имангалиева</w:t>
      </w:r>
      <w:proofErr w:type="spellEnd"/>
      <w:r w:rsidRPr="00272981">
        <w:rPr>
          <w:color w:val="000000"/>
          <w:sz w:val="28"/>
          <w:lang w:val="ru-RU"/>
        </w:rPr>
        <w:t xml:space="preserve"> Е.Н.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4103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5988"/>
        <w:gridCol w:w="1965"/>
        <w:gridCol w:w="1824"/>
        <w:gridCol w:w="4326"/>
      </w:tblGrid>
      <w:tr w:rsidR="00127E5E" w:rsidRPr="00272981" w:rsidTr="00C02BA7">
        <w:trPr>
          <w:trHeight w:val="30"/>
          <w:tblCellSpacing w:w="0" w:type="auto"/>
        </w:trPr>
        <w:tc>
          <w:tcPr>
            <w:tcW w:w="795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Министр</w:t>
            </w:r>
            <w:r w:rsidR="00272981" w:rsidRPr="00272981">
              <w:rPr>
                <w:color w:val="000000"/>
                <w:sz w:val="20"/>
                <w:lang w:val="ru-RU"/>
              </w:rPr>
              <w:t xml:space="preserve"> образования и науки Республики Казахстан </w:t>
            </w:r>
            <w:r w:rsidR="00272981">
              <w:rPr>
                <w:color w:val="000000"/>
                <w:sz w:val="20"/>
                <w:lang w:val="ru-RU"/>
              </w:rPr>
              <w:t xml:space="preserve">                               </w:t>
            </w:r>
            <w:r w:rsidR="00272981" w:rsidRPr="00272981">
              <w:rPr>
                <w:color w:val="000000"/>
                <w:sz w:val="20"/>
                <w:lang w:val="ru-RU"/>
              </w:rPr>
              <w:t xml:space="preserve">А. </w:t>
            </w:r>
            <w:proofErr w:type="spellStart"/>
            <w:r w:rsidR="00272981" w:rsidRPr="00272981">
              <w:rPr>
                <w:color w:val="000000"/>
                <w:sz w:val="20"/>
                <w:lang w:val="ru-RU"/>
              </w:rPr>
              <w:t>Саринжипов</w:t>
            </w:r>
            <w:proofErr w:type="spellEnd"/>
          </w:p>
        </w:tc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127E5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27E5E" w:rsidRPr="00272981" w:rsidRDefault="00127E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27E5E" w:rsidRPr="00272981" w:rsidTr="00C02BA7">
        <w:trPr>
          <w:trHeight w:val="30"/>
          <w:tblCellSpacing w:w="0" w:type="auto"/>
        </w:trPr>
        <w:tc>
          <w:tcPr>
            <w:tcW w:w="795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127E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127E5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27E5E" w:rsidRPr="00272981" w:rsidRDefault="00127E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27E5E" w:rsidTr="00C02BA7">
        <w:trPr>
          <w:trHeight w:val="30"/>
          <w:tblCellSpacing w:w="0" w:type="auto"/>
        </w:trPr>
        <w:tc>
          <w:tcPr>
            <w:tcW w:w="795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127E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127E5E">
            <w:pPr>
              <w:spacing w:after="20"/>
              <w:ind w:left="20"/>
              <w:jc w:val="both"/>
            </w:pPr>
          </w:p>
        </w:tc>
      </w:tr>
      <w:tr w:rsidR="00127E5E" w:rsidRPr="00272981" w:rsidTr="00C02BA7">
        <w:trPr>
          <w:gridAfter w:val="1"/>
          <w:wAfter w:w="4326" w:type="dxa"/>
          <w:trHeight w:val="30"/>
          <w:tblCellSpacing w:w="0" w:type="auto"/>
        </w:trPr>
        <w:tc>
          <w:tcPr>
            <w:tcW w:w="5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0"/>
              <w:jc w:val="center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Утверждены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приказом Министра образования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от 22 января 2016 года № 61</w:t>
            </w:r>
          </w:p>
        </w:tc>
      </w:tr>
    </w:tbl>
    <w:p w:rsidR="00127E5E" w:rsidRPr="00272981" w:rsidRDefault="00C02BA7">
      <w:pPr>
        <w:spacing w:after="0"/>
        <w:rPr>
          <w:lang w:val="ru-RU"/>
        </w:rPr>
      </w:pPr>
      <w:bookmarkStart w:id="6" w:name="z7"/>
      <w:r w:rsidRPr="00272981">
        <w:rPr>
          <w:b/>
          <w:color w:val="000000"/>
          <w:lang w:val="ru-RU"/>
        </w:rPr>
        <w:t xml:space="preserve"> Правила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</w:t>
      </w:r>
    </w:p>
    <w:bookmarkEnd w:id="6"/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Заголовок в редакции приказа Министра образования и науки РК от 29.05.2020 № 225 (вводится в действие по истечении десяти календарных дней после дня его первого официального опубликования).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Сноска. Правила в редакции приказа Министра образования и науки РК от 05.10.2018 № 540 (вводится в действие по истечении десяти календарных дней после дня его первого официального опубликования).</w:t>
      </w:r>
    </w:p>
    <w:p w:rsidR="00127E5E" w:rsidRPr="00272981" w:rsidRDefault="00C02BA7">
      <w:pPr>
        <w:spacing w:after="0"/>
        <w:rPr>
          <w:lang w:val="ru-RU"/>
        </w:rPr>
      </w:pPr>
      <w:bookmarkStart w:id="7" w:name="z8"/>
      <w:r w:rsidRPr="00272981">
        <w:rPr>
          <w:b/>
          <w:color w:val="000000"/>
          <w:lang w:val="ru-RU"/>
        </w:rPr>
        <w:t xml:space="preserve"> Глава 1. Общие положения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8" w:name="z9"/>
      <w:bookmarkEnd w:id="7"/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1. Настоящие Правила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 (далее – Правила) разработаны в соответствии с подпунктом 100) статьи 5 Закона Республики Казахстан "Об образовании" (далее - Закон), со статьей 10 Закона Республики Казахстан от 15 апреля 2013 года "О государственных услугах" и определяют порядок обучения в форме экстерната и оказания государственной услуги выдачи разрешения на обучение в форме экстерната в организациях основного среднего, общего среднего образования.</w:t>
      </w:r>
    </w:p>
    <w:bookmarkEnd w:id="8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1 - в редакции приказа Министра просвещения РК от 07.08.2023 </w:t>
      </w:r>
      <w:r w:rsidRPr="00272981">
        <w:rPr>
          <w:color w:val="000000"/>
          <w:sz w:val="28"/>
          <w:lang w:val="ru-RU"/>
        </w:rPr>
        <w:t>№ 248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9" w:name="z10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10" w:name="z11"/>
      <w:bookmarkEnd w:id="9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1) консультация – форма работы, определяемая организацией образования с экстернами;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2) экстернат -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3) экстерн - лицо, не имеющее возможности обучаться в организациях образования по состоянию здоровья и (или) временно проживающее за рубежом, а также самостоятельно освоившее учебные дисциплины соответствующей образовательной программы.</w:t>
      </w:r>
    </w:p>
    <w:p w:rsidR="00127E5E" w:rsidRPr="00272981" w:rsidRDefault="00C02BA7">
      <w:pPr>
        <w:spacing w:after="0"/>
        <w:rPr>
          <w:lang w:val="ru-RU"/>
        </w:rPr>
      </w:pPr>
      <w:bookmarkStart w:id="13" w:name="z14"/>
      <w:bookmarkEnd w:id="12"/>
      <w:r w:rsidRPr="00272981">
        <w:rPr>
          <w:b/>
          <w:color w:val="000000"/>
          <w:lang w:val="ru-RU"/>
        </w:rPr>
        <w:t xml:space="preserve"> Глава 2. Порядок обучения в форме экстерната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3. Обучение в организациях образования в форме экстерната предусматривает освоение обучающимися соответствующих образовательных программ самостоятельно или путем дистанционного обучения.</w:t>
      </w:r>
    </w:p>
    <w:bookmarkEnd w:id="14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3 - в редакции приказа Министра образования и науки РК от 06.05.2021 </w:t>
      </w:r>
      <w:r w:rsidRPr="00272981">
        <w:rPr>
          <w:color w:val="000000"/>
          <w:sz w:val="28"/>
          <w:lang w:val="ru-RU"/>
        </w:rPr>
        <w:t>№ 207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15" w:name="z16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4. Обучение в форме экстерната предоставляется:</w:t>
      </w:r>
    </w:p>
    <w:bookmarkEnd w:id="15"/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в организациях основного среднего, общего среднего образования: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16" w:name="z92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1) обучающимся, имеющим заключение врачебно-консультационной комиссии о состоянии здоровья;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17" w:name="z93"/>
      <w:bookmarkEnd w:id="16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2) обучающимся, детям граждан Республики Казахстан, временно проживающим за рубежом;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18" w:name="z94"/>
      <w:bookmarkEnd w:id="17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3) обучающимся, имеющим оценки "4" и "5" по всем изученным предметам на протяжении всего периода обучения;</w:t>
      </w:r>
    </w:p>
    <w:bookmarkEnd w:id="18"/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в организациях образования, реализующих образовательные программы технического и профессионального, </w:t>
      </w:r>
      <w:proofErr w:type="spellStart"/>
      <w:r w:rsidRPr="00272981">
        <w:rPr>
          <w:color w:val="000000"/>
          <w:sz w:val="28"/>
          <w:lang w:val="ru-RU"/>
        </w:rPr>
        <w:t>послесреднего</w:t>
      </w:r>
      <w:proofErr w:type="spellEnd"/>
      <w:r w:rsidRPr="00272981">
        <w:rPr>
          <w:color w:val="000000"/>
          <w:sz w:val="28"/>
          <w:lang w:val="ru-RU"/>
        </w:rPr>
        <w:t xml:space="preserve"> образования по специальностям культуры и искусства, физической культуры и спорта (далее – организации технического и профессионального, </w:t>
      </w:r>
      <w:proofErr w:type="spellStart"/>
      <w:r w:rsidRPr="00272981">
        <w:rPr>
          <w:color w:val="000000"/>
          <w:sz w:val="28"/>
          <w:lang w:val="ru-RU"/>
        </w:rPr>
        <w:t>послесреднего</w:t>
      </w:r>
      <w:proofErr w:type="spellEnd"/>
      <w:r w:rsidRPr="00272981">
        <w:rPr>
          <w:color w:val="000000"/>
          <w:sz w:val="28"/>
          <w:lang w:val="ru-RU"/>
        </w:rPr>
        <w:t xml:space="preserve"> образования):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победителям международных, республиканских конкурсов и фестивалей, согласно перечню международных, республиканских конкурсов и фестивалей, победители которых допускаются к обучению в форме экстерната в организациях образования, реализующих образовательные программы технического и профессионального, </w:t>
      </w:r>
      <w:proofErr w:type="spellStart"/>
      <w:r w:rsidRPr="00272981">
        <w:rPr>
          <w:color w:val="000000"/>
          <w:sz w:val="28"/>
          <w:lang w:val="ru-RU"/>
        </w:rPr>
        <w:t>послесреднего</w:t>
      </w:r>
      <w:proofErr w:type="spellEnd"/>
      <w:r w:rsidRPr="00272981">
        <w:rPr>
          <w:color w:val="000000"/>
          <w:sz w:val="28"/>
          <w:lang w:val="ru-RU"/>
        </w:rPr>
        <w:t xml:space="preserve"> образования по специальностям культуры и искусства, утвержденному приказом Министра культуры и спорта Республики Казахстан от 24 июня 2019 года № 181 (зарегистрирован в Реестре государственной регистрации нормативных правовых актов под № 18896).</w:t>
      </w:r>
    </w:p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4 - в редакции приказа Министра просвещения РК от 07.08.2023 </w:t>
      </w:r>
      <w:r w:rsidRPr="00272981">
        <w:rPr>
          <w:color w:val="000000"/>
          <w:sz w:val="28"/>
          <w:lang w:val="ru-RU"/>
        </w:rPr>
        <w:t>№ 248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19" w:name="z25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5. В организациях основного среднего, общего среднего образования освоение общеобразовательных учебных программ основного среднего, общего среднего образования в форме экстерната допускается для: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1) обучающихся, указанных в подпунктах 1) и 2) пункта 4 настоящих Правил, за один класс в течение одного учебного года;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2) обучающихся, указанных в подпункте 3) пункта 4 настоящих Правил, за один или два класса в течение одного учебного года.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6. Обучающимся с особыми образовательными потребностями и лицам с инвалидностью обучение в форме экстерната предоставляется на весь период обучения.</w:t>
      </w:r>
    </w:p>
    <w:bookmarkEnd w:id="22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6 - в редакции приказа Министра просвещения РК от 07.08.2023 </w:t>
      </w:r>
      <w:r w:rsidRPr="00272981">
        <w:rPr>
          <w:color w:val="000000"/>
          <w:sz w:val="28"/>
          <w:lang w:val="ru-RU"/>
        </w:rPr>
        <w:t>№ 248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23" w:name="z29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7. Обучающимся второго и старших курсов, успевающих на "отлично" обучение в организациях технического и профессионального, </w:t>
      </w:r>
      <w:proofErr w:type="spellStart"/>
      <w:r w:rsidRPr="00272981">
        <w:rPr>
          <w:color w:val="000000"/>
          <w:sz w:val="28"/>
          <w:lang w:val="ru-RU"/>
        </w:rPr>
        <w:t>послесреднего</w:t>
      </w:r>
      <w:proofErr w:type="spellEnd"/>
      <w:r w:rsidRPr="00272981">
        <w:rPr>
          <w:color w:val="000000"/>
          <w:sz w:val="28"/>
          <w:lang w:val="ru-RU"/>
        </w:rPr>
        <w:t xml:space="preserve"> образования в форме экстерната предоставляется на один академический период, но не более чем на один учебный год.</w:t>
      </w:r>
    </w:p>
    <w:bookmarkEnd w:id="23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7 - в редакции приказа Министра просвещения РК от 07.08.2023 </w:t>
      </w:r>
      <w:r w:rsidRPr="00272981">
        <w:rPr>
          <w:color w:val="000000"/>
          <w:sz w:val="28"/>
          <w:lang w:val="ru-RU"/>
        </w:rPr>
        <w:t>№ 248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24" w:name="z30"/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8. Получение образования в форме экстерната осуществляется в соответствии с государственными общеобязательными стандартами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272981">
        <w:rPr>
          <w:color w:val="000000"/>
          <w:sz w:val="28"/>
          <w:lang w:val="ru-RU"/>
        </w:rPr>
        <w:t>послесреднего</w:t>
      </w:r>
      <w:proofErr w:type="spellEnd"/>
      <w:r w:rsidRPr="00272981">
        <w:rPr>
          <w:color w:val="000000"/>
          <w:sz w:val="28"/>
          <w:lang w:val="ru-RU"/>
        </w:rPr>
        <w:t xml:space="preserve"> образования, утвержденных приказом Министра просвещения Республики Казахстан от 3 августа 2022 года № 348 (зарегистрирован в Реестре нормативных правовых актов под № 29031).</w:t>
      </w:r>
    </w:p>
    <w:bookmarkEnd w:id="24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8 - в редакции приказа Министра просвещения РК от 07.08.2023 </w:t>
      </w:r>
      <w:r w:rsidRPr="00272981">
        <w:rPr>
          <w:color w:val="000000"/>
          <w:sz w:val="28"/>
          <w:lang w:val="ru-RU"/>
        </w:rPr>
        <w:t>№ 248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25" w:name="z31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9. Заявление на получение разрешения на обучение в форме экстерната в организациях основного среднего, общего среднего образования подается: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272981">
        <w:rPr>
          <w:color w:val="000000"/>
          <w:sz w:val="28"/>
          <w:lang w:val="ru-RU"/>
        </w:rPr>
        <w:t>обучающимися, указанными в подпункте 1) пункта 4 настоящих Правил, со дня получения заключения врачебно-консультационной комиссии о состоянии здоровья;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2) обучающимися, указанными в подпункте 2) пункта 4 настоящих Правил, не позднее двадцати календарных дней до наступления дня их выезда;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3) обучающимися, указанными в подпункте 3) пункта 4 настоящих Правил, не позднее двадцати календарных дней до начала текущего учебного года.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29" w:name="z48"/>
      <w:bookmarkEnd w:id="28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9-1. Заявление на получение разрешения на обучение в форме экстерната в организациях технического и профессионального, </w:t>
      </w:r>
      <w:proofErr w:type="spellStart"/>
      <w:r w:rsidRPr="00272981">
        <w:rPr>
          <w:color w:val="000000"/>
          <w:sz w:val="28"/>
          <w:lang w:val="ru-RU"/>
        </w:rPr>
        <w:t>послесреднего</w:t>
      </w:r>
      <w:proofErr w:type="spellEnd"/>
      <w:r w:rsidRPr="00272981">
        <w:rPr>
          <w:color w:val="000000"/>
          <w:sz w:val="28"/>
          <w:lang w:val="ru-RU"/>
        </w:rPr>
        <w:t xml:space="preserve"> образования подается обучающимися не позднее двадцати календарных дней до начала текущего учебного года.</w:t>
      </w:r>
    </w:p>
    <w:bookmarkEnd w:id="29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Правила дополнены пунктом 9-1 в соответствии с приказом Министра образования и науки РК от 02.09.2019 </w:t>
      </w:r>
      <w:r w:rsidRPr="00272981">
        <w:rPr>
          <w:color w:val="000000"/>
          <w:sz w:val="28"/>
          <w:lang w:val="ru-RU"/>
        </w:rPr>
        <w:t>№ 392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30" w:name="z35"/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10. Прием заявлений и выдача разрешения на обучение в форме экстерната в организациях основного среднего, общего среднего образования осуществляется согласно перечню основных требований к оказанию государственной услуги "Выдача разрешения на обучение в форме экстерната в организациях основного среднего, общего среднего образования", утвержденному согласно приложению 1 к настоящим Правилам (далее – Перечень).</w:t>
      </w:r>
    </w:p>
    <w:bookmarkEnd w:id="30"/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При внесении изменений и (или) дополнений в Правила уполномоченный орган в области образования в течение десяти рабочих дней после государственной регистрации нормативного правового акта направляет информацию о внесенных изменениях и (или) дополнениях оператору информационно-коммуникационной инфраструктуры "электронное правительство" и </w:t>
      </w:r>
      <w:proofErr w:type="spellStart"/>
      <w:r w:rsidRPr="00272981">
        <w:rPr>
          <w:color w:val="000000"/>
          <w:sz w:val="28"/>
          <w:lang w:val="ru-RU"/>
        </w:rPr>
        <w:t>услугодателям</w:t>
      </w:r>
      <w:proofErr w:type="spellEnd"/>
      <w:r w:rsidRPr="00272981">
        <w:rPr>
          <w:color w:val="000000"/>
          <w:sz w:val="28"/>
          <w:lang w:val="ru-RU"/>
        </w:rPr>
        <w:t>, а также в Единый контакт-центр.</w:t>
      </w:r>
    </w:p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10 - в редакции приказа Министра просвещения РК от 08.11.2022 </w:t>
      </w:r>
      <w:r w:rsidRPr="00272981">
        <w:rPr>
          <w:color w:val="000000"/>
          <w:sz w:val="28"/>
          <w:lang w:val="ru-RU"/>
        </w:rPr>
        <w:t>№ 449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11. Исключен приказом Министра образования и науки РК от 29.05.2020 </w:t>
      </w:r>
      <w:r w:rsidRPr="00272981">
        <w:rPr>
          <w:color w:val="000000"/>
          <w:sz w:val="28"/>
          <w:lang w:val="ru-RU"/>
        </w:rPr>
        <w:t>№ 225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31" w:name="z37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12. Для обучения в форме экстерната организация основного среднего, общего среднего, организация технического и профессионального, </w:t>
      </w:r>
      <w:proofErr w:type="spellStart"/>
      <w:r w:rsidRPr="00272981">
        <w:rPr>
          <w:color w:val="000000"/>
          <w:sz w:val="28"/>
          <w:lang w:val="ru-RU"/>
        </w:rPr>
        <w:t>послесреднего</w:t>
      </w:r>
      <w:proofErr w:type="spellEnd"/>
      <w:r w:rsidRPr="00272981">
        <w:rPr>
          <w:color w:val="000000"/>
          <w:sz w:val="28"/>
          <w:lang w:val="ru-RU"/>
        </w:rPr>
        <w:t xml:space="preserve"> образования составляет индивидуальную учебную программу и график консультаций в соответствии с рабочим учебным планом на текущий учебный год с учетом состояния здоровья обучающегося и итогов промежуточной, итоговой аттестаций.</w:t>
      </w:r>
    </w:p>
    <w:bookmarkEnd w:id="31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12 в редакции приказа Министра образования и науки РК от 02.09.2019 </w:t>
      </w:r>
      <w:r w:rsidRPr="00272981">
        <w:rPr>
          <w:color w:val="000000"/>
          <w:sz w:val="28"/>
          <w:lang w:val="ru-RU"/>
        </w:rPr>
        <w:t>№ 392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32" w:name="z38"/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13. Аттестация экстернов проводится в соответствии с Типовыми правилами проведения текущего контроля успеваемости, промежуточной и итоговой аттестации обучающихся, утвержденными приказом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под № 5191).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14. Решение о допуске к промежуточной, итоговой аттестации экстернов организаций основного среднего, общего среднего, технического и профессионального, </w:t>
      </w:r>
      <w:proofErr w:type="spellStart"/>
      <w:r w:rsidRPr="00272981">
        <w:rPr>
          <w:color w:val="000000"/>
          <w:sz w:val="28"/>
          <w:lang w:val="ru-RU"/>
        </w:rPr>
        <w:t>послесреднего</w:t>
      </w:r>
      <w:proofErr w:type="spellEnd"/>
      <w:r w:rsidRPr="00272981">
        <w:rPr>
          <w:color w:val="000000"/>
          <w:sz w:val="28"/>
          <w:lang w:val="ru-RU"/>
        </w:rPr>
        <w:t xml:space="preserve"> образования принимается педагогическим советом. Приказ о допуске к промежуточной, итоговой аттестации экстернов издается не позднее 10 мая текущего учебного года руководителем организации основного среднего, общего среднего, технического и профессионального, </w:t>
      </w:r>
      <w:proofErr w:type="spellStart"/>
      <w:r w:rsidRPr="00272981">
        <w:rPr>
          <w:color w:val="000000"/>
          <w:sz w:val="28"/>
          <w:lang w:val="ru-RU"/>
        </w:rPr>
        <w:t>послесреднего</w:t>
      </w:r>
      <w:proofErr w:type="spellEnd"/>
      <w:r w:rsidRPr="00272981">
        <w:rPr>
          <w:color w:val="000000"/>
          <w:sz w:val="28"/>
          <w:lang w:val="ru-RU"/>
        </w:rPr>
        <w:t xml:space="preserve"> образования.</w:t>
      </w:r>
    </w:p>
    <w:bookmarkEnd w:id="33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14 в редакции приказа Министра образования и науки РК от 02.09.2019 </w:t>
      </w:r>
      <w:r w:rsidRPr="00272981">
        <w:rPr>
          <w:color w:val="000000"/>
          <w:sz w:val="28"/>
          <w:lang w:val="ru-RU"/>
        </w:rPr>
        <w:t>№ 392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34" w:name="z40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15. Консультации и промежуточные аттестации проводятся с января по апрель текущего учебного года по графику, утвержденному приказом руководителя организации основного среднего, общего среднего, технического и профессионального, </w:t>
      </w:r>
      <w:proofErr w:type="spellStart"/>
      <w:r w:rsidRPr="00272981">
        <w:rPr>
          <w:color w:val="000000"/>
          <w:sz w:val="28"/>
          <w:lang w:val="ru-RU"/>
        </w:rPr>
        <w:t>послесреднего</w:t>
      </w:r>
      <w:proofErr w:type="spellEnd"/>
      <w:r w:rsidRPr="00272981">
        <w:rPr>
          <w:color w:val="000000"/>
          <w:sz w:val="28"/>
          <w:lang w:val="ru-RU"/>
        </w:rPr>
        <w:t xml:space="preserve"> образования.</w:t>
      </w:r>
    </w:p>
    <w:bookmarkEnd w:id="34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15 в редакции приказа Министра образования и науки РК от 02.09.2019 </w:t>
      </w:r>
      <w:r w:rsidRPr="00272981">
        <w:rPr>
          <w:color w:val="000000"/>
          <w:sz w:val="28"/>
          <w:lang w:val="ru-RU"/>
        </w:rPr>
        <w:t>№ 392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35" w:name="z41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16. Форма и сроки промежуточной, итоговой аттестации экстернов устанавливаются руководителем организации образования.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17. Экстерны организаций основного среднего, общего среднего, технического и профессионального, </w:t>
      </w:r>
      <w:proofErr w:type="spellStart"/>
      <w:r w:rsidRPr="00272981">
        <w:rPr>
          <w:color w:val="000000"/>
          <w:sz w:val="28"/>
          <w:lang w:val="ru-RU"/>
        </w:rPr>
        <w:t>послесреднего</w:t>
      </w:r>
      <w:proofErr w:type="spellEnd"/>
      <w:r w:rsidRPr="00272981">
        <w:rPr>
          <w:color w:val="000000"/>
          <w:sz w:val="28"/>
          <w:lang w:val="ru-RU"/>
        </w:rPr>
        <w:t xml:space="preserve"> образования, не прошедшие промежуточную и (или) итоговую аттестацию, оставляются на повторный год обучения, осуществляемое не в форме экстерната.</w:t>
      </w:r>
    </w:p>
    <w:bookmarkEnd w:id="36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17 в редакции приказа Министра образования и науки РК от 02.09.2019 </w:t>
      </w:r>
      <w:r w:rsidRPr="00272981">
        <w:rPr>
          <w:color w:val="000000"/>
          <w:sz w:val="28"/>
          <w:lang w:val="ru-RU"/>
        </w:rPr>
        <w:t>№ 392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37" w:name="z43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18. Результаты промежуточной и итоговой аттестации экстернов оформляются протоколом с пометкой "Экстернат" и подписываются членами экзаменационной комиссии и утверждаются руководителем организации образования.</w:t>
      </w:r>
      <w:r>
        <w:rPr>
          <w:color w:val="000000"/>
          <w:sz w:val="28"/>
        </w:rPr>
        <w:t> 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К протоколам прилагаются письменные материалы результатов прохождения промежуточной и итоговой аттестации.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39" w:name="z45"/>
      <w:bookmarkEnd w:id="38"/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19.</w:t>
      </w:r>
      <w:r>
        <w:rPr>
          <w:color w:val="000000"/>
          <w:sz w:val="28"/>
        </w:rPr>
        <w:t> </w:t>
      </w:r>
      <w:r w:rsidRPr="00272981">
        <w:rPr>
          <w:color w:val="000000"/>
          <w:sz w:val="28"/>
          <w:lang w:val="ru-RU"/>
        </w:rPr>
        <w:t xml:space="preserve">Экстернам, прошедшим промежуточную аттестацию, выдается документ установленного образца с итоговыми оценками и пометкой об окончании обучения в форме экстерната по соответствующим образовательным программам. 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40" w:name="z46"/>
      <w:bookmarkEnd w:id="39"/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20. Экстернам, прошедшим итоговую аттестацию, выдается документ государственного образца об уровне (ступени) образования согласно приказу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под № 10348).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В организациях основного среднего, общего среднего образования аттестация по самопознанию, физической культуре, технологии, начальной военной подготовке, музыке, черчению не проводится, а в документе об образовании производится запись "не изучалась" (-ось).</w:t>
      </w:r>
    </w:p>
    <w:p w:rsidR="00127E5E" w:rsidRPr="00272981" w:rsidRDefault="00C02BA7">
      <w:pPr>
        <w:spacing w:after="0"/>
        <w:rPr>
          <w:lang w:val="ru-RU"/>
        </w:rPr>
      </w:pPr>
      <w:bookmarkStart w:id="42" w:name="z49"/>
      <w:bookmarkEnd w:id="41"/>
      <w:r w:rsidRPr="00272981">
        <w:rPr>
          <w:b/>
          <w:color w:val="000000"/>
          <w:lang w:val="ru-RU"/>
        </w:rPr>
        <w:t xml:space="preserve"> Глава 3. Порядок оказания государственной услуги выдачи разрешения на обучение в форме экстерната в организациях основного среднего, общего среднего образования</w:t>
      </w:r>
    </w:p>
    <w:bookmarkEnd w:id="42"/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Правила дополнены главой 3 в соответствии с приказом Министра образования и науки РК от 29.05.2020 № 225 (вводится в действие по истечении десяти календарных дней после дня его первого официального опубликования).</w:t>
      </w:r>
    </w:p>
    <w:p w:rsidR="00127E5E" w:rsidRPr="00272981" w:rsidRDefault="00C02BA7" w:rsidP="00272981">
      <w:pPr>
        <w:shd w:val="clear" w:color="auto" w:fill="FFD966" w:themeFill="accent4" w:themeFillTint="99"/>
        <w:spacing w:after="0"/>
        <w:jc w:val="both"/>
        <w:rPr>
          <w:lang w:val="ru-RU"/>
        </w:rPr>
      </w:pPr>
      <w:bookmarkStart w:id="43" w:name="z50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20-1. Государственная услуга оказывается управлениями образования областей, городов республиканского значения, столицы, </w:t>
      </w:r>
      <w:r w:rsidRPr="00272981">
        <w:rPr>
          <w:color w:val="000000"/>
          <w:sz w:val="28"/>
          <w:highlight w:val="green"/>
          <w:lang w:val="ru-RU"/>
        </w:rPr>
        <w:t>отделами образования районов</w:t>
      </w:r>
      <w:r w:rsidRPr="00272981">
        <w:rPr>
          <w:color w:val="000000"/>
          <w:sz w:val="28"/>
          <w:lang w:val="ru-RU"/>
        </w:rPr>
        <w:t xml:space="preserve">, городов областного значения (далее – </w:t>
      </w:r>
      <w:proofErr w:type="spellStart"/>
      <w:r w:rsidRPr="00272981">
        <w:rPr>
          <w:color w:val="000000"/>
          <w:sz w:val="28"/>
          <w:lang w:val="ru-RU"/>
        </w:rPr>
        <w:t>услугодатель</w:t>
      </w:r>
      <w:proofErr w:type="spellEnd"/>
      <w:r w:rsidRPr="00272981">
        <w:rPr>
          <w:color w:val="000000"/>
          <w:sz w:val="28"/>
          <w:lang w:val="ru-RU"/>
        </w:rPr>
        <w:t>).</w:t>
      </w:r>
    </w:p>
    <w:bookmarkEnd w:id="43"/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Для получения разрешения на обучение в форме экстерната в организациях основного среднего, общего среднего образования физическое лицо (далее – </w:t>
      </w:r>
      <w:proofErr w:type="spellStart"/>
      <w:r w:rsidRPr="00272981">
        <w:rPr>
          <w:color w:val="000000"/>
          <w:sz w:val="28"/>
          <w:lang w:val="ru-RU"/>
        </w:rPr>
        <w:t>услугополучатель</w:t>
      </w:r>
      <w:proofErr w:type="spellEnd"/>
      <w:r w:rsidRPr="00272981">
        <w:rPr>
          <w:color w:val="000000"/>
          <w:sz w:val="28"/>
          <w:lang w:val="ru-RU"/>
        </w:rPr>
        <w:t xml:space="preserve">) представляет </w:t>
      </w:r>
      <w:proofErr w:type="spellStart"/>
      <w:r w:rsidRPr="00272981">
        <w:rPr>
          <w:color w:val="000000"/>
          <w:sz w:val="28"/>
          <w:lang w:val="ru-RU"/>
        </w:rPr>
        <w:t>услугодателю</w:t>
      </w:r>
      <w:proofErr w:type="spellEnd"/>
      <w:r w:rsidRPr="00272981">
        <w:rPr>
          <w:color w:val="000000"/>
          <w:sz w:val="28"/>
          <w:lang w:val="ru-RU"/>
        </w:rPr>
        <w:t xml:space="preserve"> через веб-портал "электронного правительства" </w:t>
      </w:r>
      <w:r>
        <w:rPr>
          <w:color w:val="000000"/>
          <w:sz w:val="28"/>
        </w:rPr>
        <w:t>www</w:t>
      </w:r>
      <w:r w:rsidRPr="0027298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27298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272981">
        <w:rPr>
          <w:color w:val="000000"/>
          <w:sz w:val="28"/>
          <w:lang w:val="ru-RU"/>
        </w:rPr>
        <w:t>, (далее - портал) документы, указанные в пункте 8 приложения 1 к Правилам.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предоставления государственной услуги, изложен согласно приложению 1 к Правилам.</w:t>
      </w:r>
    </w:p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20-1 - в редакции приказа Министра просвещения РК от 08.11.2022 </w:t>
      </w:r>
      <w:r w:rsidRPr="00272981">
        <w:rPr>
          <w:color w:val="000000"/>
          <w:sz w:val="28"/>
          <w:lang w:val="ru-RU"/>
        </w:rPr>
        <w:t>№ 449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44" w:name="z53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21. Канцелярия </w:t>
      </w:r>
      <w:proofErr w:type="spellStart"/>
      <w:r w:rsidRPr="00272981">
        <w:rPr>
          <w:color w:val="000000"/>
          <w:sz w:val="28"/>
          <w:lang w:val="ru-RU"/>
        </w:rPr>
        <w:t>услугодателя</w:t>
      </w:r>
      <w:proofErr w:type="spellEnd"/>
      <w:r w:rsidRPr="00272981">
        <w:rPr>
          <w:color w:val="000000"/>
          <w:sz w:val="28"/>
          <w:lang w:val="ru-RU"/>
        </w:rPr>
        <w:t xml:space="preserve"> в день поступления документов осуществляет их прием, регистрацию и направляет на рассмотрение </w:t>
      </w:r>
      <w:proofErr w:type="spellStart"/>
      <w:r w:rsidRPr="00272981">
        <w:rPr>
          <w:color w:val="000000"/>
          <w:sz w:val="28"/>
          <w:lang w:val="ru-RU"/>
        </w:rPr>
        <w:t>услугодателю</w:t>
      </w:r>
      <w:proofErr w:type="spellEnd"/>
      <w:r w:rsidRPr="00272981">
        <w:rPr>
          <w:color w:val="000000"/>
          <w:sz w:val="28"/>
          <w:lang w:val="ru-RU"/>
        </w:rPr>
        <w:t>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45" w:name="z54"/>
      <w:bookmarkEnd w:id="44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272981">
        <w:rPr>
          <w:color w:val="000000"/>
          <w:sz w:val="28"/>
          <w:lang w:val="ru-RU"/>
        </w:rPr>
        <w:t>услугополучателя</w:t>
      </w:r>
      <w:proofErr w:type="spellEnd"/>
      <w:r w:rsidRPr="00272981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в соответствии с Трудовым кодексом Республики Казахстан от 23 ноября 2015 года прием запроса и выдача результатов оказания государственной услуги осуществляется следующим рабочим днем.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46" w:name="z55"/>
      <w:bookmarkEnd w:id="45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22. </w:t>
      </w:r>
      <w:proofErr w:type="spellStart"/>
      <w:r w:rsidRPr="00272981">
        <w:rPr>
          <w:color w:val="000000"/>
          <w:sz w:val="28"/>
          <w:lang w:val="ru-RU"/>
        </w:rPr>
        <w:t>Услугодатель</w:t>
      </w:r>
      <w:proofErr w:type="spellEnd"/>
      <w:r w:rsidRPr="00272981">
        <w:rPr>
          <w:color w:val="000000"/>
          <w:sz w:val="28"/>
          <w:lang w:val="ru-RU"/>
        </w:rPr>
        <w:t xml:space="preserve"> в течение 2 (двух) рабочих дней с момента регистрации документов проверяет полноту представленных документов согласно Перечню и (или) соответствие документов срокам действия.</w:t>
      </w:r>
    </w:p>
    <w:bookmarkEnd w:id="46"/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При представлении </w:t>
      </w:r>
      <w:proofErr w:type="spellStart"/>
      <w:r w:rsidRPr="00272981">
        <w:rPr>
          <w:color w:val="000000"/>
          <w:sz w:val="28"/>
          <w:lang w:val="ru-RU"/>
        </w:rPr>
        <w:t>услугополучателем</w:t>
      </w:r>
      <w:proofErr w:type="spellEnd"/>
      <w:r w:rsidRPr="00272981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272981">
        <w:rPr>
          <w:color w:val="000000"/>
          <w:sz w:val="28"/>
          <w:lang w:val="ru-RU"/>
        </w:rPr>
        <w:t>услугодатель</w:t>
      </w:r>
      <w:proofErr w:type="spellEnd"/>
      <w:r w:rsidRPr="00272981">
        <w:rPr>
          <w:color w:val="000000"/>
          <w:sz w:val="28"/>
          <w:lang w:val="ru-RU"/>
        </w:rPr>
        <w:t xml:space="preserve"> в указанные сроки направляет в "личный кабинет" </w:t>
      </w:r>
      <w:proofErr w:type="spellStart"/>
      <w:r w:rsidRPr="00272981">
        <w:rPr>
          <w:color w:val="000000"/>
          <w:sz w:val="28"/>
          <w:lang w:val="ru-RU"/>
        </w:rPr>
        <w:t>услугополучателя</w:t>
      </w:r>
      <w:proofErr w:type="spellEnd"/>
      <w:r w:rsidRPr="00272981">
        <w:rPr>
          <w:color w:val="000000"/>
          <w:sz w:val="28"/>
          <w:lang w:val="ru-RU"/>
        </w:rPr>
        <w:t xml:space="preserve"> уведомление об отказе в дальнейшем рассмотрении заявления согласно приложению 2 к Правилам.</w:t>
      </w:r>
    </w:p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22 - в редакции приказа Министра просвещения РК от 08.11.2022 </w:t>
      </w:r>
      <w:r w:rsidRPr="00272981">
        <w:rPr>
          <w:color w:val="000000"/>
          <w:sz w:val="28"/>
          <w:lang w:val="ru-RU"/>
        </w:rPr>
        <w:t>№ 449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47" w:name="z57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23. При предоставлении </w:t>
      </w:r>
      <w:proofErr w:type="spellStart"/>
      <w:r w:rsidRPr="00272981">
        <w:rPr>
          <w:color w:val="000000"/>
          <w:sz w:val="28"/>
          <w:lang w:val="ru-RU"/>
        </w:rPr>
        <w:t>услугополучателем</w:t>
      </w:r>
      <w:proofErr w:type="spellEnd"/>
      <w:r w:rsidRPr="00272981">
        <w:rPr>
          <w:color w:val="000000"/>
          <w:sz w:val="28"/>
          <w:lang w:val="ru-RU"/>
        </w:rPr>
        <w:t xml:space="preserve"> полного пакета документов </w:t>
      </w:r>
      <w:proofErr w:type="spellStart"/>
      <w:r w:rsidRPr="00272981">
        <w:rPr>
          <w:color w:val="000000"/>
          <w:sz w:val="28"/>
          <w:lang w:val="ru-RU"/>
        </w:rPr>
        <w:t>услугодатель</w:t>
      </w:r>
      <w:proofErr w:type="spellEnd"/>
      <w:r w:rsidRPr="00272981">
        <w:rPr>
          <w:color w:val="000000"/>
          <w:sz w:val="28"/>
          <w:lang w:val="ru-RU"/>
        </w:rPr>
        <w:t xml:space="preserve"> в течение 6 рабочих дней направляет запрос в соответствующую организацию образования и получает сведения в отношении </w:t>
      </w:r>
      <w:proofErr w:type="spellStart"/>
      <w:r w:rsidRPr="00272981">
        <w:rPr>
          <w:color w:val="000000"/>
          <w:sz w:val="28"/>
          <w:lang w:val="ru-RU"/>
        </w:rPr>
        <w:t>услугополучателя</w:t>
      </w:r>
      <w:proofErr w:type="spellEnd"/>
      <w:r w:rsidRPr="00272981">
        <w:rPr>
          <w:color w:val="000000"/>
          <w:sz w:val="28"/>
          <w:lang w:val="ru-RU"/>
        </w:rPr>
        <w:t>.</w:t>
      </w:r>
    </w:p>
    <w:bookmarkEnd w:id="47"/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После получения сведений от соответствующей организации образования в течение 2 (двух) рабочих дней </w:t>
      </w:r>
      <w:proofErr w:type="spellStart"/>
      <w:r w:rsidRPr="00272981">
        <w:rPr>
          <w:color w:val="000000"/>
          <w:sz w:val="28"/>
          <w:lang w:val="ru-RU"/>
        </w:rPr>
        <w:t>услугодателем</w:t>
      </w:r>
      <w:proofErr w:type="spellEnd"/>
      <w:r w:rsidRPr="00272981">
        <w:rPr>
          <w:color w:val="000000"/>
          <w:sz w:val="28"/>
          <w:lang w:val="ru-RU"/>
        </w:rPr>
        <w:t xml:space="preserve"> рассматривается содержание представленных документов. При соответствии требованиям настоящих Правил готовится и согласовывается с руководителем приказ о выдаче разрешения на </w:t>
      </w:r>
      <w:proofErr w:type="spellStart"/>
      <w:r w:rsidRPr="00272981">
        <w:rPr>
          <w:color w:val="000000"/>
          <w:sz w:val="28"/>
          <w:lang w:val="ru-RU"/>
        </w:rPr>
        <w:t>экстернатное</w:t>
      </w:r>
      <w:proofErr w:type="spellEnd"/>
      <w:r w:rsidRPr="00272981">
        <w:rPr>
          <w:color w:val="000000"/>
          <w:sz w:val="28"/>
          <w:lang w:val="ru-RU"/>
        </w:rPr>
        <w:t xml:space="preserve"> обучение.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При выявлении оснований для отказа в оказании государственной услуги по основаниям, указанным в пункте 9 Перечня настоящих Правил, </w:t>
      </w:r>
      <w:proofErr w:type="spellStart"/>
      <w:r w:rsidRPr="00272981">
        <w:rPr>
          <w:color w:val="000000"/>
          <w:sz w:val="28"/>
          <w:lang w:val="ru-RU"/>
        </w:rPr>
        <w:t>услугодатель</w:t>
      </w:r>
      <w:proofErr w:type="spellEnd"/>
      <w:r w:rsidRPr="00272981">
        <w:rPr>
          <w:color w:val="000000"/>
          <w:sz w:val="28"/>
          <w:lang w:val="ru-RU"/>
        </w:rPr>
        <w:t xml:space="preserve"> не позднее чем за 3 (три) рабочих дня до завершения срока оказания государственной услуги согласно статье 73 Административного процедурно-процессуального Кодекса Республики Казахстан (далее – АППК РК) направляет </w:t>
      </w:r>
      <w:proofErr w:type="spellStart"/>
      <w:r w:rsidRPr="00272981">
        <w:rPr>
          <w:color w:val="000000"/>
          <w:sz w:val="28"/>
          <w:lang w:val="ru-RU"/>
        </w:rPr>
        <w:t>услугополучателю</w:t>
      </w:r>
      <w:proofErr w:type="spellEnd"/>
      <w:r w:rsidRPr="00272981">
        <w:rPr>
          <w:color w:val="000000"/>
          <w:sz w:val="28"/>
          <w:lang w:val="ru-RU"/>
        </w:rPr>
        <w:t xml:space="preserve">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</w:t>
      </w:r>
      <w:proofErr w:type="spellStart"/>
      <w:r w:rsidRPr="00272981">
        <w:rPr>
          <w:color w:val="000000"/>
          <w:sz w:val="28"/>
          <w:lang w:val="ru-RU"/>
        </w:rPr>
        <w:t>услугополучателю</w:t>
      </w:r>
      <w:proofErr w:type="spellEnd"/>
      <w:r w:rsidRPr="00272981">
        <w:rPr>
          <w:color w:val="000000"/>
          <w:sz w:val="28"/>
          <w:lang w:val="ru-RU"/>
        </w:rPr>
        <w:t xml:space="preserve"> позицию по предварительному решению.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Процедура заслушивания проводится в соответствие со статьей 73 АППК РК.</w:t>
      </w:r>
    </w:p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По результатам заслушивания формируется положительный результат, либо мотивированный отказ в оказании государственной услуги.</w:t>
      </w:r>
    </w:p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23 - в редакции приказа Министра просвещения РК от 08.11.2022 </w:t>
      </w:r>
      <w:r w:rsidRPr="00272981">
        <w:rPr>
          <w:color w:val="000000"/>
          <w:sz w:val="28"/>
          <w:lang w:val="ru-RU"/>
        </w:rPr>
        <w:t>№ 449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48" w:name="z59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24. Результат оказания государственной услуги направляется на портал и хранится в "личном кабинете" </w:t>
      </w:r>
      <w:proofErr w:type="spellStart"/>
      <w:r w:rsidRPr="00272981">
        <w:rPr>
          <w:color w:val="000000"/>
          <w:sz w:val="28"/>
          <w:lang w:val="ru-RU"/>
        </w:rPr>
        <w:t>услугополучателя</w:t>
      </w:r>
      <w:proofErr w:type="spellEnd"/>
      <w:r w:rsidRPr="00272981">
        <w:rPr>
          <w:color w:val="000000"/>
          <w:sz w:val="28"/>
          <w:lang w:val="ru-RU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272981">
        <w:rPr>
          <w:color w:val="000000"/>
          <w:sz w:val="28"/>
          <w:lang w:val="ru-RU"/>
        </w:rPr>
        <w:t>услугодателя</w:t>
      </w:r>
      <w:proofErr w:type="spellEnd"/>
      <w:r w:rsidRPr="00272981">
        <w:rPr>
          <w:color w:val="000000"/>
          <w:sz w:val="28"/>
          <w:lang w:val="ru-RU"/>
        </w:rPr>
        <w:t>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49" w:name="z60"/>
      <w:bookmarkEnd w:id="48"/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25. </w:t>
      </w:r>
      <w:proofErr w:type="spellStart"/>
      <w:r w:rsidRPr="00272981">
        <w:rPr>
          <w:color w:val="000000"/>
          <w:sz w:val="28"/>
          <w:lang w:val="ru-RU"/>
        </w:rPr>
        <w:t>Услугодатель</w:t>
      </w:r>
      <w:proofErr w:type="spellEnd"/>
      <w:r w:rsidRPr="00272981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пункта 2 статьи 5 Закона "О государственных услугах".</w:t>
      </w:r>
    </w:p>
    <w:p w:rsidR="00127E5E" w:rsidRPr="00272981" w:rsidRDefault="00C02BA7">
      <w:pPr>
        <w:spacing w:after="0"/>
        <w:rPr>
          <w:lang w:val="ru-RU"/>
        </w:rPr>
      </w:pPr>
      <w:bookmarkStart w:id="50" w:name="z61"/>
      <w:bookmarkEnd w:id="49"/>
      <w:r w:rsidRPr="00272981">
        <w:rPr>
          <w:b/>
          <w:color w:val="000000"/>
          <w:lang w:val="ru-RU"/>
        </w:rPr>
        <w:t xml:space="preserve"> Глава 4. Порядок обжалования решений, действий (бездействия) </w:t>
      </w:r>
      <w:proofErr w:type="spellStart"/>
      <w:r w:rsidRPr="00272981">
        <w:rPr>
          <w:b/>
          <w:color w:val="000000"/>
          <w:lang w:val="ru-RU"/>
        </w:rPr>
        <w:t>услугодателя</w:t>
      </w:r>
      <w:proofErr w:type="spellEnd"/>
      <w:r w:rsidRPr="00272981">
        <w:rPr>
          <w:b/>
          <w:color w:val="000000"/>
          <w:lang w:val="ru-RU"/>
        </w:rPr>
        <w:t xml:space="preserve"> и (или) его должностных лиц в процессе оказания государственной услуги</w:t>
      </w:r>
    </w:p>
    <w:bookmarkEnd w:id="50"/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Правила дополнены главой 4 в соответствии с приказом Министра образования и науки РК от 29.05.2020 № 225 (вводится в действие по истечении десяти календарных дней после дня его первого официального опубликования).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51" w:name="z62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26.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51"/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272981">
        <w:rPr>
          <w:color w:val="000000"/>
          <w:sz w:val="28"/>
          <w:lang w:val="ru-RU"/>
        </w:rPr>
        <w:t>услугодателю</w:t>
      </w:r>
      <w:proofErr w:type="spellEnd"/>
      <w:r w:rsidRPr="00272981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</w:t>
      </w:r>
    </w:p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26 - в редакции приказа Министра просвещения РК от 08.11.2022 </w:t>
      </w:r>
      <w:r w:rsidRPr="00272981">
        <w:rPr>
          <w:color w:val="000000"/>
          <w:sz w:val="28"/>
          <w:lang w:val="ru-RU"/>
        </w:rPr>
        <w:t>№ 449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52" w:name="z63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27. </w:t>
      </w:r>
      <w:proofErr w:type="spellStart"/>
      <w:r w:rsidRPr="00272981">
        <w:rPr>
          <w:color w:val="000000"/>
          <w:sz w:val="28"/>
          <w:lang w:val="ru-RU"/>
        </w:rPr>
        <w:t>Услугодатель</w:t>
      </w:r>
      <w:proofErr w:type="spellEnd"/>
      <w:r w:rsidRPr="00272981">
        <w:rPr>
          <w:color w:val="000000"/>
          <w:sz w:val="28"/>
          <w:lang w:val="ru-RU"/>
        </w:rPr>
        <w:t>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52"/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При этом </w:t>
      </w:r>
      <w:proofErr w:type="spellStart"/>
      <w:r w:rsidRPr="00272981">
        <w:rPr>
          <w:color w:val="000000"/>
          <w:sz w:val="28"/>
          <w:lang w:val="ru-RU"/>
        </w:rPr>
        <w:t>услугодатель</w:t>
      </w:r>
      <w:proofErr w:type="spellEnd"/>
      <w:r w:rsidRPr="00272981">
        <w:rPr>
          <w:color w:val="000000"/>
          <w:sz w:val="28"/>
          <w:lang w:val="ru-RU"/>
        </w:rPr>
        <w:t>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27 - в редакции приказа Министра просвещения РК от 08.11.2022 </w:t>
      </w:r>
      <w:r w:rsidRPr="00272981">
        <w:rPr>
          <w:color w:val="000000"/>
          <w:sz w:val="28"/>
          <w:lang w:val="ru-RU"/>
        </w:rPr>
        <w:t>№ 449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53" w:name="z64"/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28. Жалоба </w:t>
      </w:r>
      <w:proofErr w:type="spellStart"/>
      <w:r w:rsidRPr="00272981">
        <w:rPr>
          <w:color w:val="000000"/>
          <w:sz w:val="28"/>
          <w:lang w:val="ru-RU"/>
        </w:rPr>
        <w:t>услугополучателя</w:t>
      </w:r>
      <w:proofErr w:type="spellEnd"/>
      <w:r w:rsidRPr="00272981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272981">
        <w:rPr>
          <w:color w:val="000000"/>
          <w:sz w:val="28"/>
          <w:lang w:val="ru-RU"/>
        </w:rPr>
        <w:t>услугодателя</w:t>
      </w:r>
      <w:proofErr w:type="spellEnd"/>
      <w:r w:rsidRPr="00272981">
        <w:rPr>
          <w:color w:val="000000"/>
          <w:sz w:val="28"/>
          <w:lang w:val="ru-RU"/>
        </w:rPr>
        <w:t>, в соответствии с пунктом 2 статьи 25 Закона о государственных услугах подлежит рассмотрению в течение 5 (пяти) рабочих дней со дня ее регистрации.</w:t>
      </w:r>
    </w:p>
    <w:bookmarkEnd w:id="53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28 - в редакции приказа Министра просвещения РК от 08.11.2022 </w:t>
      </w:r>
      <w:r w:rsidRPr="00272981">
        <w:rPr>
          <w:color w:val="000000"/>
          <w:sz w:val="28"/>
          <w:lang w:val="ru-RU"/>
        </w:rPr>
        <w:t>№ 449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54" w:name="z65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29. Жалоба </w:t>
      </w:r>
      <w:proofErr w:type="spellStart"/>
      <w:r w:rsidRPr="00272981">
        <w:rPr>
          <w:color w:val="000000"/>
          <w:sz w:val="28"/>
          <w:lang w:val="ru-RU"/>
        </w:rPr>
        <w:t>услугополучателя</w:t>
      </w:r>
      <w:proofErr w:type="spellEnd"/>
      <w:r w:rsidRPr="00272981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4"/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Если иное не предусмотрено законами Республики Казахстан, обжалование в суде допускается после обжалования в административном (досудебном) порядке в соответствии с пунктом 5 статьи 91 АПП РК.</w:t>
      </w:r>
    </w:p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29 - в редакции приказа Министра просвещения РК от 08.11.2022 </w:t>
      </w:r>
      <w:r w:rsidRPr="00272981">
        <w:rPr>
          <w:color w:val="000000"/>
          <w:sz w:val="28"/>
          <w:lang w:val="ru-RU"/>
        </w:rPr>
        <w:t>№ 449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127E5E" w:rsidRPr="002729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 w:rsidP="00C02BA7">
            <w:pPr>
              <w:spacing w:after="0"/>
              <w:jc w:val="center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обучения в форме экстерната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и оказания государственной услуги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"Выдача разрешения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на обучение в форме экстерната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в организациях основного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среднего, общего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среднего образования"</w:t>
            </w:r>
          </w:p>
        </w:tc>
      </w:tr>
    </w:tbl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Правила дополнены приложением 1 в соответствии с приказом Министра образования и науки РК от 29.05.2020 № 225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08.11.2022 № 449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96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260"/>
        <w:gridCol w:w="2127"/>
        <w:gridCol w:w="3969"/>
      </w:tblGrid>
      <w:tr w:rsidR="00127E5E" w:rsidRPr="00272981" w:rsidTr="00C02BA7">
        <w:trPr>
          <w:trHeight w:val="30"/>
          <w:tblCellSpacing w:w="0" w:type="auto"/>
        </w:trPr>
        <w:tc>
          <w:tcPr>
            <w:tcW w:w="996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Перечень основных требований к оказанию государственной услуги "Выдача разрешения на обучение в форме экстерната в организациях основного среднего, общего среднего образования"</w:t>
            </w:r>
          </w:p>
        </w:tc>
      </w:tr>
      <w:tr w:rsidR="00127E5E" w:rsidRPr="00272981" w:rsidTr="00C02BA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Управления образования областей, городов республиканского значения, столицы, отделы образования районов, городов областного значения</w:t>
            </w:r>
          </w:p>
        </w:tc>
      </w:tr>
      <w:tr w:rsidR="00127E5E" w:rsidRPr="00272981" w:rsidTr="00C02BA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осуществляется через: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27298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(далее - портал).</w:t>
            </w:r>
          </w:p>
        </w:tc>
      </w:tr>
      <w:tr w:rsidR="00127E5E" w:rsidTr="00C02BA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- 10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дней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27E5E" w:rsidTr="00C02BA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127E5E" w:rsidTr="00C02BA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r w:rsidRPr="00272981">
              <w:rPr>
                <w:color w:val="000000"/>
                <w:sz w:val="20"/>
                <w:lang w:val="ru-RU"/>
              </w:rPr>
              <w:t xml:space="preserve">Выписка из приказа о разрешении на обучение в форме экстерната в организациях основного среднего, общего среднего образования по форме согласно приложению 3 к настоящим Правилам либо мотивированный отказ в дальнейшем рассмотрении заявления по основаниям, предусмотренным в пункте 9 настоящего перечня основных требований к оказанию государственной услуги.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27E5E" w:rsidTr="00C02BA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согласно законодательству Республики Казахстан</w:t>
            </w:r>
          </w:p>
        </w:tc>
        <w:tc>
          <w:tcPr>
            <w:tcW w:w="6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127E5E" w:rsidTr="00C02BA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– с понедельника по пятницу включительно, за исключением выходных и праздничных дней согласно трудовому законодательству Республики Казахстан в соответствии с установленным графиком работы, с перерывом на обед с 13.00 до 14.30 часов.</w:t>
            </w:r>
          </w:p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 Адреса мест оказания государственной услуги размещены на:</w:t>
            </w:r>
          </w:p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>;</w:t>
            </w:r>
          </w:p>
          <w:p w:rsidR="00127E5E" w:rsidRDefault="00C02B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 xml:space="preserve"> www.egov.kz.</w:t>
            </w:r>
          </w:p>
        </w:tc>
      </w:tr>
      <w:tr w:rsidR="00127E5E" w:rsidRPr="00272981" w:rsidTr="00C02BA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6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 1) заявление в форме электронного запроса, подписанного ЭЦП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согласно приложению 4 к настоящим Правилам; </w:t>
            </w:r>
          </w:p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 2) электронное заключение врачебно-консультационной комиссии, форма 026/у, утвержденная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 - для обучающихся, не имеющих возможность посещать организации образования по состоянию здоровья;</w:t>
            </w:r>
          </w:p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3) электронные табеля успеваемости – для обучающихся, имеющих оценки "4" и "5" по всем изученным предметам на протяжении всего периода обучения;</w:t>
            </w:r>
          </w:p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 4) электронная справка о временном проживании за рубежом родителей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или лиц, их заменяющих, при выезде обучающегося с родителями или лиц их заменяющих за рубеж; </w:t>
            </w:r>
          </w:p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5) электронный документ на имя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>, подтверждающий его обучение за рубежом, при выезде обучающегося за рубеж без сопровождения родителей или лиц их заменяющих.</w:t>
            </w:r>
          </w:p>
        </w:tc>
      </w:tr>
      <w:tr w:rsidR="00127E5E" w:rsidRPr="00272981" w:rsidTr="00C02BA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 1) установление недостоверности документов, представленных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 </w:t>
            </w:r>
          </w:p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и (или)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 3) отсутствие согласия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>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127E5E" w:rsidRPr="00272981" w:rsidTr="00C02BA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справочных служб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>, Единого контакт-центра.</w:t>
            </w:r>
          </w:p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Контактные телефоны справочных служб размещены на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27298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в разделе "Государственные услуги", Единого контакт-центра: 1414, 8-800-080-7777.</w:t>
            </w:r>
          </w:p>
        </w:tc>
      </w:tr>
      <w:tr w:rsidR="00127E5E" w:rsidRPr="00272981" w:rsidTr="00C02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99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 w:rsidP="00C02BA7">
            <w:pPr>
              <w:spacing w:after="0"/>
              <w:ind w:hanging="93"/>
              <w:jc w:val="center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обучения в форме экстерната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и оказания государственной услуги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"Выдача разрешения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на обучение в форме экстерната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в организациях основного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среднего, общего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среднего образования"</w:t>
            </w:r>
          </w:p>
        </w:tc>
      </w:tr>
      <w:tr w:rsidR="00127E5E" w:rsidTr="00C02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99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127E5E" w:rsidRPr="00272981" w:rsidRDefault="00C02BA7">
      <w:pPr>
        <w:spacing w:after="0"/>
        <w:rPr>
          <w:lang w:val="ru-RU"/>
        </w:rPr>
      </w:pPr>
      <w:bookmarkStart w:id="55" w:name="z69"/>
      <w:r w:rsidRPr="00272981">
        <w:rPr>
          <w:b/>
          <w:color w:val="000000"/>
          <w:lang w:val="ru-RU"/>
        </w:rPr>
        <w:t xml:space="preserve"> Уведомление об отказе в рассмотрении заявления</w:t>
      </w:r>
    </w:p>
    <w:bookmarkEnd w:id="55"/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Правила дополнены приложением 2 в соответствии с приказом Министра образования и науки РК от 29.05.2020 № 225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08.11.2022 № 449 (вводится в действие по истечении десяти календарных дней после дня его первого официального опубликования).</w:t>
      </w:r>
    </w:p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Уведомляется ___________________________</w:t>
      </w:r>
      <w:r>
        <w:rPr>
          <w:color w:val="000000"/>
          <w:sz w:val="28"/>
          <w:lang w:val="ru-RU"/>
        </w:rPr>
        <w:t>_______________</w:t>
      </w:r>
    </w:p>
    <w:p w:rsidR="00127E5E" w:rsidRPr="00C02BA7" w:rsidRDefault="00C02BA7">
      <w:pPr>
        <w:spacing w:after="0"/>
        <w:jc w:val="both"/>
        <w:rPr>
          <w:sz w:val="20"/>
          <w:szCs w:val="20"/>
          <w:lang w:val="ru-RU"/>
        </w:rPr>
      </w:pPr>
      <w:r w:rsidRPr="00C02BA7">
        <w:rPr>
          <w:color w:val="000000"/>
          <w:sz w:val="20"/>
          <w:szCs w:val="20"/>
          <w:lang w:val="ru-RU"/>
        </w:rPr>
        <w:t xml:space="preserve"> (фамилия, имя, отчество (при наличии)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>в том, что при рассмотрении заявления о выдаче разрешения на обучение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>в форме экстерната выявлено________</w:t>
      </w:r>
      <w:r>
        <w:rPr>
          <w:color w:val="000000"/>
          <w:sz w:val="28"/>
          <w:lang w:val="ru-RU"/>
        </w:rPr>
        <w:t>_______________________________</w:t>
      </w:r>
      <w:r w:rsidRPr="00272981">
        <w:rPr>
          <w:color w:val="000000"/>
          <w:sz w:val="28"/>
          <w:lang w:val="ru-RU"/>
        </w:rPr>
        <w:t>,</w:t>
      </w:r>
    </w:p>
    <w:p w:rsidR="00127E5E" w:rsidRPr="00C02BA7" w:rsidRDefault="00C02BA7">
      <w:pPr>
        <w:spacing w:after="0"/>
        <w:jc w:val="both"/>
        <w:rPr>
          <w:sz w:val="20"/>
          <w:szCs w:val="20"/>
          <w:lang w:val="ru-RU"/>
        </w:rPr>
      </w:pPr>
      <w:r w:rsidRPr="00C02BA7">
        <w:rPr>
          <w:color w:val="000000"/>
          <w:sz w:val="20"/>
          <w:szCs w:val="20"/>
          <w:lang w:val="ru-RU"/>
        </w:rPr>
        <w:t>(указать наименование отсутствующих или несоответствующих документов)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>в связи с чем прием заявления о выдаче разрешения на обучение</w:t>
      </w:r>
      <w:r>
        <w:rPr>
          <w:color w:val="000000"/>
          <w:sz w:val="28"/>
          <w:lang w:val="ru-RU"/>
        </w:rPr>
        <w:t xml:space="preserve"> </w:t>
      </w:r>
      <w:r w:rsidRPr="00272981">
        <w:rPr>
          <w:color w:val="000000"/>
          <w:sz w:val="28"/>
          <w:lang w:val="ru-RU"/>
        </w:rPr>
        <w:t>в форме экстерната отказан.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>_____________________________________________________________________</w:t>
      </w:r>
    </w:p>
    <w:p w:rsidR="00127E5E" w:rsidRPr="00C02BA7" w:rsidRDefault="00C02BA7">
      <w:pPr>
        <w:spacing w:after="0"/>
        <w:jc w:val="both"/>
        <w:rPr>
          <w:sz w:val="20"/>
          <w:szCs w:val="20"/>
          <w:lang w:val="ru-RU"/>
        </w:rPr>
      </w:pPr>
      <w:r w:rsidRPr="00C02BA7">
        <w:rPr>
          <w:color w:val="000000"/>
          <w:sz w:val="20"/>
          <w:szCs w:val="20"/>
          <w:lang w:val="ru-RU"/>
        </w:rPr>
        <w:t>(наименование и адрес организации, взявшей на себя ответственность за отказ</w:t>
      </w:r>
      <w:r>
        <w:rPr>
          <w:color w:val="000000"/>
          <w:sz w:val="20"/>
          <w:szCs w:val="20"/>
          <w:lang w:val="ru-RU"/>
        </w:rPr>
        <w:t xml:space="preserve"> </w:t>
      </w:r>
      <w:r w:rsidRPr="00C02BA7">
        <w:rPr>
          <w:color w:val="000000"/>
          <w:sz w:val="20"/>
          <w:szCs w:val="20"/>
          <w:lang w:val="ru-RU"/>
        </w:rPr>
        <w:t>в рассмотрении заявления)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>Регистрационный номер и дата решения об отказе рассмотрении заявления о выдаче</w:t>
      </w:r>
      <w:r>
        <w:rPr>
          <w:color w:val="000000"/>
          <w:sz w:val="28"/>
          <w:lang w:val="ru-RU"/>
        </w:rPr>
        <w:t xml:space="preserve"> </w:t>
      </w:r>
      <w:r w:rsidRPr="00272981">
        <w:rPr>
          <w:color w:val="000000"/>
          <w:sz w:val="28"/>
          <w:lang w:val="ru-RU"/>
        </w:rPr>
        <w:t>разрешения на обучение в форме экстерната: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>№ ________________________ от "____" ______________________ 20 __ г.</w:t>
      </w:r>
    </w:p>
    <w:p w:rsidR="00127E5E" w:rsidRPr="00C02BA7" w:rsidRDefault="00C02BA7">
      <w:pPr>
        <w:spacing w:after="0"/>
        <w:jc w:val="both"/>
        <w:rPr>
          <w:sz w:val="20"/>
          <w:szCs w:val="20"/>
          <w:lang w:val="ru-RU"/>
        </w:rPr>
      </w:pPr>
      <w:r w:rsidRPr="00C02BA7">
        <w:rPr>
          <w:color w:val="000000"/>
          <w:sz w:val="20"/>
          <w:szCs w:val="20"/>
          <w:lang w:val="ru-RU"/>
        </w:rPr>
        <w:t xml:space="preserve"> (должность) (инициалы, фамилия)</w:t>
      </w:r>
    </w:p>
    <w:p w:rsidR="00127E5E" w:rsidRDefault="00C02BA7">
      <w:pPr>
        <w:spacing w:after="0"/>
        <w:jc w:val="both"/>
      </w:pPr>
      <w:proofErr w:type="spellStart"/>
      <w:r>
        <w:rPr>
          <w:color w:val="000000"/>
          <w:sz w:val="28"/>
        </w:rPr>
        <w:t>Электронная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ответственного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</w:t>
      </w:r>
      <w:proofErr w:type="spellEnd"/>
    </w:p>
    <w:tbl>
      <w:tblPr>
        <w:tblW w:w="10221" w:type="dxa"/>
        <w:tblCellSpacing w:w="0" w:type="auto"/>
        <w:tblLook w:val="04A0" w:firstRow="1" w:lastRow="0" w:firstColumn="1" w:lastColumn="0" w:noHBand="0" w:noVBand="1"/>
      </w:tblPr>
      <w:tblGrid>
        <w:gridCol w:w="5929"/>
        <w:gridCol w:w="4292"/>
      </w:tblGrid>
      <w:tr w:rsidR="00127E5E" w:rsidRPr="00272981" w:rsidTr="00C02BA7">
        <w:trPr>
          <w:trHeight w:val="30"/>
          <w:tblCellSpacing w:w="0" w:type="auto"/>
        </w:trPr>
        <w:tc>
          <w:tcPr>
            <w:tcW w:w="5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 w:rsidP="00C02BA7">
            <w:pPr>
              <w:spacing w:after="0"/>
              <w:jc w:val="center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 xml:space="preserve">обучения в форме экстерната и 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 xml:space="preserve">"Выдача разрешения на 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обучение в форме экстерната в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организациях основного среднего,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</w:tbl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Правила дополнены приложением 3 в соответствии с приказом Министра образования и науки РК от 29.05.2020 № 225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27E5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127E5E" w:rsidRPr="00272981" w:rsidRDefault="00C02BA7">
      <w:pPr>
        <w:spacing w:after="0"/>
        <w:rPr>
          <w:lang w:val="ru-RU"/>
        </w:rPr>
      </w:pPr>
      <w:bookmarkStart w:id="56" w:name="z74"/>
      <w:r w:rsidRPr="0027298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Выписка из приказа о разрешении на обучение в форме экстерната в</w:t>
      </w:r>
      <w:r w:rsidRPr="00272981">
        <w:rPr>
          <w:lang w:val="ru-RU"/>
        </w:rPr>
        <w:br/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организациях основного среднего, общего среднего образования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57" w:name="z75"/>
      <w:bookmarkEnd w:id="56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Уникальный </w:t>
      </w:r>
      <w:proofErr w:type="gramStart"/>
      <w:r w:rsidRPr="00272981">
        <w:rPr>
          <w:color w:val="000000"/>
          <w:sz w:val="28"/>
          <w:lang w:val="ru-RU"/>
        </w:rPr>
        <w:t>номер:_</w:t>
      </w:r>
      <w:proofErr w:type="gramEnd"/>
      <w:r w:rsidRPr="00272981">
        <w:rPr>
          <w:color w:val="000000"/>
          <w:sz w:val="28"/>
          <w:lang w:val="ru-RU"/>
        </w:rPr>
        <w:t>__________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58" w:name="z76"/>
      <w:bookmarkEnd w:id="57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Дата и время </w:t>
      </w:r>
      <w:proofErr w:type="gramStart"/>
      <w:r w:rsidRPr="00272981">
        <w:rPr>
          <w:color w:val="000000"/>
          <w:sz w:val="28"/>
          <w:lang w:val="ru-RU"/>
        </w:rPr>
        <w:t>получения:_</w:t>
      </w:r>
      <w:proofErr w:type="gramEnd"/>
      <w:r w:rsidRPr="00272981">
        <w:rPr>
          <w:color w:val="000000"/>
          <w:sz w:val="28"/>
          <w:lang w:val="ru-RU"/>
        </w:rPr>
        <w:t>__________</w:t>
      </w:r>
    </w:p>
    <w:p w:rsidR="00127E5E" w:rsidRPr="00272981" w:rsidRDefault="00C02BA7">
      <w:pPr>
        <w:spacing w:after="0"/>
        <w:rPr>
          <w:lang w:val="ru-RU"/>
        </w:rPr>
      </w:pPr>
      <w:bookmarkStart w:id="59" w:name="z77"/>
      <w:bookmarkEnd w:id="58"/>
      <w:r w:rsidRPr="0027298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________________________________________________________</w:t>
      </w:r>
      <w:r w:rsidRPr="00272981">
        <w:rPr>
          <w:lang w:val="ru-RU"/>
        </w:rPr>
        <w:br/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(наименование местного исполнительного органа)</w:t>
      </w:r>
    </w:p>
    <w:p w:rsidR="00127E5E" w:rsidRPr="00272981" w:rsidRDefault="00C02BA7">
      <w:pPr>
        <w:spacing w:after="0"/>
        <w:rPr>
          <w:lang w:val="ru-RU"/>
        </w:rPr>
      </w:pPr>
      <w:bookmarkStart w:id="60" w:name="z78"/>
      <w:bookmarkEnd w:id="59"/>
      <w:r w:rsidRPr="0027298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ВЫПИСКА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61" w:name="z79"/>
      <w:bookmarkEnd w:id="60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из приказа о разрешении на обучение в форме экстерната в организациях основного среднего, общего среднего образования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62" w:name="z80"/>
      <w:bookmarkEnd w:id="61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Гражданин (-ка): ______________________</w:t>
      </w:r>
      <w:r>
        <w:rPr>
          <w:color w:val="000000"/>
          <w:sz w:val="28"/>
          <w:lang w:val="ru-RU"/>
        </w:rPr>
        <w:t>_______________</w:t>
      </w:r>
    </w:p>
    <w:bookmarkEnd w:id="62"/>
    <w:p w:rsidR="00127E5E" w:rsidRPr="00C02BA7" w:rsidRDefault="00C02BA7">
      <w:pPr>
        <w:spacing w:after="0"/>
        <w:jc w:val="both"/>
        <w:rPr>
          <w:sz w:val="20"/>
          <w:szCs w:val="20"/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</w:t>
      </w:r>
      <w:r w:rsidRPr="00C02BA7">
        <w:rPr>
          <w:color w:val="000000"/>
          <w:sz w:val="20"/>
          <w:szCs w:val="20"/>
          <w:lang w:val="ru-RU"/>
        </w:rPr>
        <w:t xml:space="preserve">(Ф.И.О. (при его наличии) </w:t>
      </w:r>
      <w:proofErr w:type="spellStart"/>
      <w:r w:rsidRPr="00C02BA7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C02BA7">
        <w:rPr>
          <w:color w:val="000000"/>
          <w:sz w:val="20"/>
          <w:szCs w:val="20"/>
          <w:lang w:val="ru-RU"/>
        </w:rPr>
        <w:t>, индивидуальный идентификационный номер)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63" w:name="z81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Дата </w:t>
      </w:r>
      <w:proofErr w:type="gramStart"/>
      <w:r w:rsidRPr="00272981">
        <w:rPr>
          <w:color w:val="000000"/>
          <w:sz w:val="28"/>
          <w:lang w:val="ru-RU"/>
        </w:rPr>
        <w:t>обращения:_</w:t>
      </w:r>
      <w:proofErr w:type="gramEnd"/>
      <w:r w:rsidRPr="00272981">
        <w:rPr>
          <w:color w:val="000000"/>
          <w:sz w:val="28"/>
          <w:lang w:val="ru-RU"/>
        </w:rPr>
        <w:t>____________________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64" w:name="z82"/>
      <w:bookmarkEnd w:id="63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Выписка из приказа о разрешении на обучение в форме экстерната в организациях основного среднего, общего среднего образования на основании приказа №___________ от __________ _____ года.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65" w:name="z83"/>
      <w:bookmarkEnd w:id="64"/>
      <w:r>
        <w:rPr>
          <w:color w:val="000000"/>
          <w:sz w:val="28"/>
        </w:rPr>
        <w:t>  </w:t>
      </w:r>
      <w:r w:rsidRPr="00272981">
        <w:rPr>
          <w:color w:val="000000"/>
          <w:sz w:val="28"/>
          <w:lang w:val="ru-RU"/>
        </w:rPr>
        <w:t>______________________________________________________</w:t>
      </w:r>
    </w:p>
    <w:bookmarkEnd w:id="65"/>
    <w:p w:rsidR="00127E5E" w:rsidRPr="00C02BA7" w:rsidRDefault="00C02BA7">
      <w:pPr>
        <w:spacing w:after="0"/>
        <w:jc w:val="both"/>
        <w:rPr>
          <w:sz w:val="20"/>
          <w:szCs w:val="20"/>
          <w:lang w:val="ru-RU"/>
        </w:rPr>
      </w:pPr>
      <w:r w:rsidRPr="00C02BA7">
        <w:rPr>
          <w:color w:val="000000"/>
          <w:sz w:val="20"/>
          <w:szCs w:val="20"/>
          <w:lang w:val="ru-RU"/>
        </w:rPr>
        <w:t xml:space="preserve"> </w:t>
      </w:r>
      <w:r w:rsidRPr="00C02BA7">
        <w:rPr>
          <w:color w:val="000000"/>
          <w:sz w:val="20"/>
          <w:szCs w:val="20"/>
        </w:rPr>
        <w:t>     </w:t>
      </w:r>
      <w:r w:rsidRPr="00C02BA7">
        <w:rPr>
          <w:color w:val="000000"/>
          <w:sz w:val="20"/>
          <w:szCs w:val="20"/>
          <w:lang w:val="ru-RU"/>
        </w:rPr>
        <w:t xml:space="preserve"> </w:t>
      </w:r>
      <w:r w:rsidRPr="00C02BA7">
        <w:rPr>
          <w:color w:val="000000"/>
          <w:sz w:val="20"/>
          <w:szCs w:val="20"/>
        </w:rPr>
        <w:t>     </w:t>
      </w:r>
      <w:r w:rsidRPr="00C02BA7">
        <w:rPr>
          <w:color w:val="000000"/>
          <w:sz w:val="20"/>
          <w:szCs w:val="20"/>
          <w:lang w:val="ru-RU"/>
        </w:rPr>
        <w:t xml:space="preserve"> </w:t>
      </w:r>
      <w:r w:rsidRPr="00C02BA7">
        <w:rPr>
          <w:color w:val="000000"/>
          <w:sz w:val="20"/>
          <w:szCs w:val="20"/>
        </w:rPr>
        <w:t>     </w:t>
      </w:r>
      <w:r w:rsidRPr="00C02BA7">
        <w:rPr>
          <w:color w:val="000000"/>
          <w:sz w:val="20"/>
          <w:szCs w:val="20"/>
          <w:lang w:val="ru-RU"/>
        </w:rPr>
        <w:t xml:space="preserve"> (должность, Ф.И.О. (при его наличии) ответственного лица)</w:t>
      </w:r>
    </w:p>
    <w:p w:rsidR="00127E5E" w:rsidRDefault="00C02BA7">
      <w:pPr>
        <w:spacing w:after="0"/>
        <w:jc w:val="both"/>
      </w:pPr>
      <w:bookmarkStart w:id="66" w:name="z84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Электронная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ответственного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</w:t>
      </w:r>
      <w:proofErr w:type="spellEnd"/>
    </w:p>
    <w:tbl>
      <w:tblPr>
        <w:tblW w:w="9938" w:type="dxa"/>
        <w:tblCellSpacing w:w="0" w:type="auto"/>
        <w:tblLook w:val="04A0" w:firstRow="1" w:lastRow="0" w:firstColumn="1" w:lastColumn="0" w:noHBand="0" w:noVBand="1"/>
      </w:tblPr>
      <w:tblGrid>
        <w:gridCol w:w="4835"/>
        <w:gridCol w:w="5103"/>
      </w:tblGrid>
      <w:tr w:rsidR="00127E5E" w:rsidRPr="00272981" w:rsidTr="00C02BA7">
        <w:trPr>
          <w:trHeight w:val="30"/>
          <w:tblCellSpacing w:w="0" w:type="auto"/>
        </w:trPr>
        <w:tc>
          <w:tcPr>
            <w:tcW w:w="4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"/>
          <w:p w:rsidR="00127E5E" w:rsidRDefault="00C02BA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 w:rsidP="00C02BA7">
            <w:pPr>
              <w:spacing w:after="0"/>
              <w:jc w:val="center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Приложение 4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 xml:space="preserve"> к Правилам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обучения в форме экстерната и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оказания государственной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услуги "Выдача разрешения на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обучение в форме экстерната в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организациях основного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среднего, общего среднего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  <w:tr w:rsidR="00127E5E" w:rsidTr="00C02BA7">
        <w:trPr>
          <w:trHeight w:val="30"/>
          <w:tblCellSpacing w:w="0" w:type="auto"/>
        </w:trPr>
        <w:tc>
          <w:tcPr>
            <w:tcW w:w="4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27E5E" w:rsidRPr="00272981" w:rsidTr="00C02BA7">
        <w:trPr>
          <w:trHeight w:val="30"/>
          <w:tblCellSpacing w:w="0" w:type="auto"/>
        </w:trPr>
        <w:tc>
          <w:tcPr>
            <w:tcW w:w="4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 w:rsidP="00C02BA7">
            <w:pPr>
              <w:spacing w:after="0"/>
              <w:jc w:val="center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Кому: Руководителю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_________________________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Наименование местного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исполнительного органа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от: ________________________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Ф.И.О. (при его наличии)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полностью индивидуальный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идентификационный номер</w:t>
            </w:r>
          </w:p>
        </w:tc>
      </w:tr>
      <w:tr w:rsidR="00127E5E" w:rsidTr="00C02BA7">
        <w:trPr>
          <w:trHeight w:val="30"/>
          <w:tblCellSpacing w:w="0" w:type="auto"/>
        </w:trPr>
        <w:tc>
          <w:tcPr>
            <w:tcW w:w="4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127E5E" w:rsidRPr="00272981" w:rsidRDefault="00C02BA7">
      <w:pPr>
        <w:spacing w:after="0"/>
        <w:rPr>
          <w:lang w:val="ru-RU"/>
        </w:rPr>
      </w:pPr>
      <w:bookmarkStart w:id="67" w:name="z96"/>
      <w:r w:rsidRPr="00272981">
        <w:rPr>
          <w:b/>
          <w:color w:val="000000"/>
          <w:lang w:val="ru-RU"/>
        </w:rPr>
        <w:t xml:space="preserve"> Заявление на обучение в форме экстерната</w:t>
      </w:r>
    </w:p>
    <w:bookmarkEnd w:id="67"/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Правила дополнены приложением 4 в соответствии с приказом Министра образования и науки РК от 29.05.2020 № 225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07.08.2023 № 248 (вводится в действие по истечении десяти календарных дней после дня его первого официального опубликования).</w:t>
      </w:r>
    </w:p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Прошу выдать разрешение на обучение в форме экстерната в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 w:rsidRPr="00272981">
        <w:rPr>
          <w:color w:val="000000"/>
          <w:sz w:val="28"/>
          <w:lang w:val="ru-RU"/>
        </w:rPr>
        <w:t>________________________________________________________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(</w:t>
      </w:r>
      <w:r w:rsidRPr="00C02BA7">
        <w:rPr>
          <w:color w:val="000000"/>
          <w:sz w:val="20"/>
          <w:szCs w:val="20"/>
          <w:lang w:val="ru-RU"/>
        </w:rPr>
        <w:t>указать наименование организации образования, класс обучения)</w:t>
      </w:r>
      <w:r w:rsidRPr="00272981">
        <w:rPr>
          <w:color w:val="000000"/>
          <w:sz w:val="28"/>
          <w:lang w:val="ru-RU"/>
        </w:rPr>
        <w:t xml:space="preserve"> в соответствии с подпунктом 24-4) пункта 2 статьи 6, подпунктом 25-7 пункта 3 Закона Республики Казахстан "Об образовании", а также с пунктом 2 статьи 20 Закона Республики Казахстан "О государственных услугах" на ученика:</w:t>
      </w:r>
    </w:p>
    <w:p w:rsidR="00127E5E" w:rsidRPr="00C02BA7" w:rsidRDefault="00C02BA7">
      <w:pPr>
        <w:spacing w:after="0"/>
        <w:jc w:val="both"/>
        <w:rPr>
          <w:sz w:val="20"/>
          <w:szCs w:val="20"/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_________________________________________</w:t>
      </w:r>
      <w:r>
        <w:rPr>
          <w:color w:val="000000"/>
          <w:sz w:val="28"/>
          <w:lang w:val="ru-RU"/>
        </w:rPr>
        <w:t>___________________________</w:t>
      </w: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</w:t>
      </w:r>
      <w:r w:rsidRPr="00C02BA7">
        <w:rPr>
          <w:color w:val="000000"/>
          <w:sz w:val="20"/>
          <w:szCs w:val="20"/>
          <w:lang w:val="ru-RU"/>
        </w:rPr>
        <w:t>Ф. И. О. (при его наличии) ученика, дата рождения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Согласен(а) на использования сведений, составляющих охраняемую Законом Республики Казахстан "О персональных данных и их защите" тайну, содержащихся в информационных системах.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"___" ____________ 20__года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Электронная цифровая подпись </w:t>
      </w:r>
      <w:proofErr w:type="spellStart"/>
      <w:r w:rsidRPr="00272981">
        <w:rPr>
          <w:color w:val="000000"/>
          <w:sz w:val="28"/>
          <w:lang w:val="ru-RU"/>
        </w:rPr>
        <w:t>услугополучателя</w:t>
      </w:r>
      <w:proofErr w:type="spellEnd"/>
    </w:p>
    <w:p w:rsidR="00127E5E" w:rsidRPr="00272981" w:rsidRDefault="00C02BA7" w:rsidP="00C02BA7">
      <w:pPr>
        <w:spacing w:after="0"/>
        <w:rPr>
          <w:lang w:val="ru-RU"/>
        </w:rPr>
      </w:pPr>
      <w:r w:rsidRPr="00272981">
        <w:rPr>
          <w:lang w:val="ru-RU"/>
        </w:rPr>
        <w:br/>
      </w:r>
      <w:r w:rsidRPr="0027298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27E5E" w:rsidRPr="0027298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5E"/>
    <w:rsid w:val="00127E5E"/>
    <w:rsid w:val="002013A1"/>
    <w:rsid w:val="00272981"/>
    <w:rsid w:val="00C0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D22F1-6E49-4763-8B8F-4C7E64DE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4851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Нурасыл</dc:creator>
  <cp:lastModifiedBy>Нурасыл</cp:lastModifiedBy>
  <cp:revision>2</cp:revision>
  <dcterms:created xsi:type="dcterms:W3CDTF">2023-12-11T11:48:00Z</dcterms:created>
  <dcterms:modified xsi:type="dcterms:W3CDTF">2023-12-11T11:48:00Z</dcterms:modified>
</cp:coreProperties>
</file>